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仿宋_GB2312"/>
          <w:bCs/>
          <w:sz w:val="32"/>
          <w:szCs w:val="32"/>
        </w:rPr>
      </w:pPr>
      <w:r>
        <w:rPr>
          <w:rFonts w:ascii="仿宋_GB2312" w:hAnsi="仿宋_GB2312"/>
          <w:bCs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方正小标宋简体" w:hAnsi="方正小标宋简体"/>
          <w:bCs/>
          <w:sz w:val="44"/>
          <w:szCs w:val="44"/>
        </w:rPr>
      </w:pPr>
      <w:bookmarkStart w:id="0" w:name="_GoBack"/>
      <w:r>
        <w:rPr>
          <w:rFonts w:ascii="方正小标宋简体" w:hAnsi="方正小标宋简体"/>
          <w:bCs/>
          <w:sz w:val="44"/>
          <w:szCs w:val="44"/>
        </w:rPr>
        <w:t>鲤城区</w:t>
      </w:r>
      <w:r>
        <w:rPr>
          <w:rFonts w:hint="eastAsia" w:ascii="方正小标宋简体" w:hAnsi="方正小标宋简体"/>
          <w:bCs/>
          <w:sz w:val="44"/>
          <w:szCs w:val="44"/>
        </w:rPr>
        <w:t>残联</w:t>
      </w:r>
      <w:r>
        <w:rPr>
          <w:rFonts w:ascii="方正小标宋简体" w:hAnsi="方正小标宋简体"/>
          <w:bCs/>
          <w:sz w:val="44"/>
          <w:szCs w:val="44"/>
        </w:rPr>
        <w:t>自聘人员报名表</w:t>
      </w:r>
      <w:bookmarkEnd w:id="0"/>
    </w:p>
    <w:tbl>
      <w:tblPr>
        <w:tblStyle w:val="2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522"/>
        <w:gridCol w:w="270"/>
        <w:gridCol w:w="271"/>
        <w:gridCol w:w="270"/>
        <w:gridCol w:w="255"/>
        <w:gridCol w:w="16"/>
        <w:gridCol w:w="270"/>
        <w:gridCol w:w="271"/>
        <w:gridCol w:w="241"/>
        <w:gridCol w:w="300"/>
        <w:gridCol w:w="270"/>
        <w:gridCol w:w="271"/>
        <w:gridCol w:w="248"/>
        <w:gridCol w:w="293"/>
        <w:gridCol w:w="270"/>
        <w:gridCol w:w="271"/>
        <w:gridCol w:w="270"/>
        <w:gridCol w:w="271"/>
        <w:gridCol w:w="270"/>
        <w:gridCol w:w="27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 名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 别</w:t>
            </w:r>
          </w:p>
        </w:tc>
        <w:tc>
          <w:tcPr>
            <w:tcW w:w="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免冠彩色</w:t>
            </w:r>
          </w:p>
          <w:p>
            <w:pPr>
              <w:widowControl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居民身份证号码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入 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时 间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民 族</w:t>
            </w:r>
          </w:p>
        </w:tc>
        <w:tc>
          <w:tcPr>
            <w:tcW w:w="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籍 贯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作时间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状 况</w:t>
            </w:r>
          </w:p>
        </w:tc>
        <w:tc>
          <w:tcPr>
            <w:tcW w:w="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特 长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 历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533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家 庭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 址</w:t>
            </w:r>
          </w:p>
        </w:tc>
        <w:tc>
          <w:tcPr>
            <w:tcW w:w="44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手机号码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应聘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岗位</w:t>
            </w:r>
          </w:p>
        </w:tc>
        <w:tc>
          <w:tcPr>
            <w:tcW w:w="44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是否同意调剂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简历</w:t>
            </w:r>
          </w:p>
        </w:tc>
        <w:tc>
          <w:tcPr>
            <w:tcW w:w="79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自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鉴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定</w:t>
            </w:r>
          </w:p>
        </w:tc>
        <w:tc>
          <w:tcPr>
            <w:tcW w:w="79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签字：               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年  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44"/>
    <w:rsid w:val="00EA7744"/>
    <w:rsid w:val="00EE4364"/>
    <w:rsid w:val="686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99</Characters>
  <Lines>1</Lines>
  <Paragraphs>1</Paragraphs>
  <TotalTime>1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2021-04-12T08:08:00Z</dcterms:created>
  <dc:creator>Administrator</dc:creator>
  <cp:lastModifiedBy>书染桔灯</cp:lastModifiedBy>
  <dcterms:modified xsi:type="dcterms:W3CDTF">2023-05-08T07:33:16Z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C76D1B4E9CDB4FD7931A58B37BA2660D_13</vt:lpwstr>
  </property>
</Properties>
</file>